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12539B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39B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Pr="0012539B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539B">
        <w:rPr>
          <w:rFonts w:ascii="Times New Roman" w:hAnsi="Times New Roman"/>
          <w:b/>
          <w:sz w:val="24"/>
          <w:szCs w:val="24"/>
        </w:rPr>
        <w:t xml:space="preserve"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в границах кадастровых </w:t>
      </w:r>
      <w:r w:rsidR="002B1583" w:rsidRPr="0012539B">
        <w:rPr>
          <w:rFonts w:ascii="Times New Roman" w:hAnsi="Times New Roman"/>
          <w:b/>
          <w:sz w:val="24"/>
          <w:szCs w:val="24"/>
        </w:rPr>
        <w:t>кварталов</w:t>
      </w:r>
    </w:p>
    <w:p w:rsidR="00C2374E" w:rsidRPr="0012539B" w:rsidRDefault="00C2374E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539B">
        <w:rPr>
          <w:rFonts w:ascii="Times New Roman" w:hAnsi="Times New Roman"/>
          <w:b/>
          <w:sz w:val="24"/>
          <w:szCs w:val="24"/>
        </w:rPr>
        <w:t xml:space="preserve"> </w:t>
      </w:r>
      <w:r w:rsidR="00886112" w:rsidRPr="0012539B">
        <w:rPr>
          <w:rFonts w:ascii="Times New Roman" w:hAnsi="Times New Roman"/>
          <w:b/>
          <w:sz w:val="24"/>
          <w:szCs w:val="24"/>
        </w:rPr>
        <w:t xml:space="preserve">31:20:0907008; 31:20:0907001; 31:20:0907003; 31:20:0907004 </w:t>
      </w:r>
      <w:r w:rsidRPr="0012539B">
        <w:rPr>
          <w:rFonts w:ascii="Times New Roman" w:hAnsi="Times New Roman"/>
          <w:b/>
          <w:sz w:val="24"/>
          <w:szCs w:val="24"/>
        </w:rPr>
        <w:t>при выполнении комплексных кадастровых работ в соответствии с муниципальным контрактом от 2</w:t>
      </w:r>
      <w:r w:rsidR="002B1583" w:rsidRPr="0012539B">
        <w:rPr>
          <w:rFonts w:ascii="Times New Roman" w:hAnsi="Times New Roman"/>
          <w:b/>
          <w:sz w:val="24"/>
          <w:szCs w:val="24"/>
        </w:rPr>
        <w:t>8</w:t>
      </w:r>
      <w:r w:rsidRPr="0012539B">
        <w:rPr>
          <w:rFonts w:ascii="Times New Roman" w:hAnsi="Times New Roman"/>
          <w:b/>
          <w:sz w:val="24"/>
          <w:szCs w:val="24"/>
        </w:rPr>
        <w:t xml:space="preserve"> </w:t>
      </w:r>
      <w:r w:rsidR="002B1583" w:rsidRPr="0012539B">
        <w:rPr>
          <w:rFonts w:ascii="Times New Roman" w:hAnsi="Times New Roman"/>
          <w:b/>
          <w:sz w:val="24"/>
          <w:szCs w:val="24"/>
        </w:rPr>
        <w:t>февраля 2024 года № 4</w:t>
      </w:r>
      <w:r w:rsidRPr="0012539B">
        <w:rPr>
          <w:rFonts w:ascii="Times New Roman" w:hAnsi="Times New Roman"/>
          <w:b/>
          <w:sz w:val="24"/>
          <w:szCs w:val="24"/>
        </w:rPr>
        <w:t xml:space="preserve"> </w:t>
      </w:r>
    </w:p>
    <w:p w:rsidR="00E55FB5" w:rsidRPr="0012539B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12539B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39B">
        <w:rPr>
          <w:rFonts w:ascii="Times New Roman" w:hAnsi="Times New Roman" w:cs="Times New Roman"/>
          <w:b/>
          <w:sz w:val="24"/>
          <w:szCs w:val="24"/>
        </w:rPr>
        <w:t>«</w:t>
      </w:r>
      <w:r w:rsidR="00886112" w:rsidRPr="0012539B">
        <w:rPr>
          <w:rFonts w:ascii="Times New Roman" w:hAnsi="Times New Roman" w:cs="Times New Roman"/>
          <w:b/>
          <w:sz w:val="24"/>
          <w:szCs w:val="24"/>
        </w:rPr>
        <w:t>12</w:t>
      </w:r>
      <w:r w:rsidRPr="001253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 w:rsidRPr="0012539B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12539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12539B">
        <w:rPr>
          <w:rFonts w:ascii="Times New Roman" w:hAnsi="Times New Roman" w:cs="Times New Roman"/>
          <w:b/>
          <w:sz w:val="24"/>
          <w:szCs w:val="24"/>
        </w:rPr>
        <w:t>2</w:t>
      </w:r>
      <w:r w:rsidR="009F48E0" w:rsidRPr="0012539B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12539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253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1253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1253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6112" w:rsidRPr="001253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3072" w:rsidRPr="001253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1253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53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6112" w:rsidRPr="0012539B">
        <w:rPr>
          <w:rFonts w:ascii="Times New Roman" w:hAnsi="Times New Roman" w:cs="Times New Roman"/>
          <w:b/>
          <w:sz w:val="24"/>
          <w:szCs w:val="24"/>
        </w:rPr>
        <w:t>с. Ютановка</w:t>
      </w:r>
    </w:p>
    <w:p w:rsidR="00001F66" w:rsidRPr="0012539B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Pr="0012539B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12539B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2B1583" w:rsidRPr="0012539B">
        <w:rPr>
          <w:rFonts w:ascii="Times New Roman" w:hAnsi="Times New Roman" w:cs="Times New Roman"/>
          <w:sz w:val="24"/>
          <w:szCs w:val="24"/>
        </w:rPr>
        <w:t>22</w:t>
      </w:r>
      <w:r w:rsidRPr="0012539B">
        <w:rPr>
          <w:rFonts w:ascii="Times New Roman" w:hAnsi="Times New Roman" w:cs="Times New Roman"/>
          <w:sz w:val="24"/>
          <w:szCs w:val="24"/>
        </w:rPr>
        <w:t xml:space="preserve"> </w:t>
      </w:r>
      <w:r w:rsidR="002B1583" w:rsidRPr="0012539B">
        <w:rPr>
          <w:rFonts w:ascii="Times New Roman" w:hAnsi="Times New Roman" w:cs="Times New Roman"/>
          <w:sz w:val="24"/>
          <w:szCs w:val="24"/>
        </w:rPr>
        <w:t>марта</w:t>
      </w:r>
      <w:r w:rsidRPr="0012539B">
        <w:rPr>
          <w:rFonts w:ascii="Times New Roman" w:hAnsi="Times New Roman" w:cs="Times New Roman"/>
          <w:sz w:val="24"/>
          <w:szCs w:val="24"/>
        </w:rPr>
        <w:t xml:space="preserve"> 2024</w:t>
      </w:r>
      <w:r w:rsidR="002B1583" w:rsidRPr="0012539B">
        <w:rPr>
          <w:rFonts w:ascii="Times New Roman" w:hAnsi="Times New Roman" w:cs="Times New Roman"/>
          <w:sz w:val="24"/>
          <w:szCs w:val="24"/>
        </w:rPr>
        <w:t xml:space="preserve"> года № 99-01/119</w:t>
      </w:r>
      <w:r w:rsidRPr="0012539B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12539B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в составе ее членов: </w:t>
      </w:r>
      <w:r w:rsidR="00A75E23" w:rsidRPr="001253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12539B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1253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1253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12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12539B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39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12539B" w:rsidRDefault="004E3D62" w:rsidP="00331E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12539B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12539B" w:rsidTr="006319DA">
        <w:tc>
          <w:tcPr>
            <w:tcW w:w="4253" w:type="dxa"/>
          </w:tcPr>
          <w:p w:rsidR="009F48E0" w:rsidRPr="0012539B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Копица Валентина Васильевна         </w:t>
            </w:r>
          </w:p>
        </w:tc>
        <w:tc>
          <w:tcPr>
            <w:tcW w:w="5670" w:type="dxa"/>
          </w:tcPr>
          <w:p w:rsidR="009F48E0" w:rsidRPr="0012539B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по строительству и ЖКХ</w:t>
            </w:r>
          </w:p>
          <w:p w:rsidR="00A76235" w:rsidRPr="0012539B" w:rsidRDefault="00A76235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12539B" w:rsidTr="006319DA">
        <w:tc>
          <w:tcPr>
            <w:tcW w:w="4253" w:type="dxa"/>
          </w:tcPr>
          <w:p w:rsidR="00A76235" w:rsidRPr="0012539B" w:rsidRDefault="00A76235" w:rsidP="00A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9F48E0" w:rsidRPr="0012539B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12539B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A76235" w:rsidRPr="0012539B" w:rsidRDefault="00A76235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9F48E0" w:rsidRPr="0012539B" w:rsidTr="006319DA">
        <w:tc>
          <w:tcPr>
            <w:tcW w:w="4253" w:type="dxa"/>
          </w:tcPr>
          <w:p w:rsidR="009F48E0" w:rsidRPr="0012539B" w:rsidRDefault="009F48E0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670" w:type="dxa"/>
          </w:tcPr>
          <w:p w:rsidR="009F48E0" w:rsidRPr="0012539B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12539B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12539B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12539B" w:rsidTr="006319DA">
        <w:tc>
          <w:tcPr>
            <w:tcW w:w="4253" w:type="dxa"/>
            <w:shd w:val="clear" w:color="auto" w:fill="auto"/>
          </w:tcPr>
          <w:p w:rsidR="009F48E0" w:rsidRPr="0012539B" w:rsidRDefault="009F48E0" w:rsidP="006319DA">
            <w:pPr>
              <w:pStyle w:val="Default"/>
              <w:jc w:val="both"/>
            </w:pPr>
            <w:r w:rsidRPr="0012539B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12539B" w:rsidRDefault="009F48E0" w:rsidP="006319DA">
            <w:pPr>
              <w:pStyle w:val="Default"/>
              <w:jc w:val="both"/>
            </w:pPr>
            <w:r w:rsidRPr="0012539B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12539B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12539B" w:rsidTr="006319DA">
        <w:tc>
          <w:tcPr>
            <w:tcW w:w="4253" w:type="dxa"/>
          </w:tcPr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387857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Морозов Никола Иванович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  <w:bookmarkStart w:id="0" w:name="_GoBack"/>
            <w:bookmarkEnd w:id="0"/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857" w:rsidRPr="0012539B">
              <w:rPr>
                <w:rFonts w:ascii="Times New Roman" w:hAnsi="Times New Roman" w:cs="Times New Roman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</w:t>
            </w:r>
          </w:p>
        </w:tc>
      </w:tr>
      <w:tr w:rsidR="009F48E0" w:rsidRPr="0012539B" w:rsidTr="006319DA">
        <w:tc>
          <w:tcPr>
            <w:tcW w:w="4253" w:type="dxa"/>
            <w:shd w:val="clear" w:color="auto" w:fill="auto"/>
          </w:tcPr>
          <w:p w:rsidR="00387857" w:rsidRPr="0012539B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12539B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857" w:rsidRPr="0012539B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правовой работе администрации района</w:t>
            </w:r>
          </w:p>
          <w:p w:rsidR="009F48E0" w:rsidRPr="0012539B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1" w:rsidRPr="0012539B" w:rsidTr="006319DA">
        <w:tc>
          <w:tcPr>
            <w:tcW w:w="4253" w:type="dxa"/>
          </w:tcPr>
          <w:p w:rsidR="00D402A1" w:rsidRPr="0012539B" w:rsidRDefault="00886112" w:rsidP="0088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Романченко Светлана Николаевна</w:t>
            </w:r>
          </w:p>
        </w:tc>
        <w:tc>
          <w:tcPr>
            <w:tcW w:w="5812" w:type="dxa"/>
          </w:tcPr>
          <w:p w:rsidR="00886112" w:rsidRPr="0012539B" w:rsidRDefault="00D402A1" w:rsidP="00886112">
            <w:pPr>
              <w:pStyle w:val="Default"/>
              <w:jc w:val="both"/>
            </w:pPr>
            <w:r w:rsidRPr="0012539B">
              <w:t xml:space="preserve">- </w:t>
            </w:r>
            <w:r w:rsidR="00886112" w:rsidRPr="0012539B">
              <w:t>глава администрации Ютановского сельского поселения</w:t>
            </w:r>
          </w:p>
          <w:p w:rsidR="00D402A1" w:rsidRPr="0012539B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12539B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9B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9F48E0" w:rsidRPr="0012539B">
        <w:rPr>
          <w:rFonts w:ascii="Times New Roman" w:hAnsi="Times New Roman" w:cs="Times New Roman"/>
          <w:sz w:val="24"/>
          <w:szCs w:val="24"/>
        </w:rPr>
        <w:t>10</w:t>
      </w:r>
      <w:r w:rsidRPr="0012539B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 w:rsidRPr="0012539B">
        <w:rPr>
          <w:rFonts w:ascii="Times New Roman" w:hAnsi="Times New Roman" w:cs="Times New Roman"/>
          <w:sz w:val="24"/>
          <w:szCs w:val="24"/>
        </w:rPr>
        <w:t>__</w:t>
      </w:r>
      <w:r w:rsidRPr="0012539B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12539B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12539B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39B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 w:rsidRPr="0012539B">
        <w:rPr>
          <w:rFonts w:ascii="Times New Roman" w:hAnsi="Times New Roman"/>
          <w:sz w:val="24"/>
          <w:szCs w:val="24"/>
        </w:rPr>
        <w:t xml:space="preserve"> контракт</w:t>
      </w:r>
      <w:r w:rsidR="00D402A1" w:rsidRPr="0012539B">
        <w:rPr>
          <w:rFonts w:ascii="Times New Roman" w:hAnsi="Times New Roman"/>
          <w:sz w:val="24"/>
          <w:szCs w:val="24"/>
        </w:rPr>
        <w:t>ом</w:t>
      </w:r>
      <w:r w:rsidRPr="0012539B">
        <w:rPr>
          <w:rFonts w:ascii="Times New Roman" w:hAnsi="Times New Roman"/>
          <w:sz w:val="24"/>
          <w:szCs w:val="24"/>
        </w:rPr>
        <w:t xml:space="preserve"> от </w:t>
      </w:r>
      <w:r w:rsidR="00D402A1" w:rsidRPr="0012539B">
        <w:rPr>
          <w:rFonts w:ascii="Times New Roman" w:hAnsi="Times New Roman"/>
          <w:sz w:val="24"/>
          <w:szCs w:val="24"/>
        </w:rPr>
        <w:t>2</w:t>
      </w:r>
      <w:r w:rsidR="002B1583" w:rsidRPr="0012539B">
        <w:rPr>
          <w:rFonts w:ascii="Times New Roman" w:hAnsi="Times New Roman"/>
          <w:sz w:val="24"/>
          <w:szCs w:val="24"/>
        </w:rPr>
        <w:t>8</w:t>
      </w:r>
      <w:r w:rsidR="00D402A1" w:rsidRPr="0012539B">
        <w:rPr>
          <w:rFonts w:ascii="Times New Roman" w:hAnsi="Times New Roman"/>
          <w:sz w:val="24"/>
          <w:szCs w:val="24"/>
        </w:rPr>
        <w:t xml:space="preserve"> </w:t>
      </w:r>
      <w:r w:rsidR="002B1583" w:rsidRPr="0012539B">
        <w:rPr>
          <w:rFonts w:ascii="Times New Roman" w:hAnsi="Times New Roman"/>
          <w:sz w:val="24"/>
          <w:szCs w:val="24"/>
        </w:rPr>
        <w:t>февраля</w:t>
      </w:r>
      <w:r w:rsidR="00D402A1" w:rsidRPr="0012539B">
        <w:rPr>
          <w:rFonts w:ascii="Times New Roman" w:hAnsi="Times New Roman"/>
          <w:sz w:val="24"/>
          <w:szCs w:val="24"/>
        </w:rPr>
        <w:t xml:space="preserve"> 2024 года № </w:t>
      </w:r>
      <w:r w:rsidR="002B1583" w:rsidRPr="0012539B">
        <w:rPr>
          <w:rFonts w:ascii="Times New Roman" w:hAnsi="Times New Roman"/>
          <w:sz w:val="24"/>
          <w:szCs w:val="24"/>
        </w:rPr>
        <w:t>4</w:t>
      </w:r>
      <w:r w:rsidRPr="0012539B">
        <w:rPr>
          <w:rFonts w:ascii="Times New Roman" w:hAnsi="Times New Roman"/>
          <w:sz w:val="24"/>
          <w:szCs w:val="24"/>
        </w:rPr>
        <w:t xml:space="preserve">  комплексных кадастровых работ в границах кадастров</w:t>
      </w:r>
      <w:r w:rsidR="002B1583" w:rsidRPr="0012539B">
        <w:rPr>
          <w:rFonts w:ascii="Times New Roman" w:hAnsi="Times New Roman"/>
          <w:sz w:val="24"/>
          <w:szCs w:val="24"/>
        </w:rPr>
        <w:t>ых</w:t>
      </w:r>
      <w:r w:rsidRPr="0012539B">
        <w:rPr>
          <w:rFonts w:ascii="Times New Roman" w:hAnsi="Times New Roman"/>
          <w:sz w:val="24"/>
          <w:szCs w:val="24"/>
        </w:rPr>
        <w:t xml:space="preserve"> квартал</w:t>
      </w:r>
      <w:r w:rsidR="002B1583" w:rsidRPr="0012539B">
        <w:rPr>
          <w:rFonts w:ascii="Times New Roman" w:hAnsi="Times New Roman"/>
          <w:sz w:val="24"/>
          <w:szCs w:val="24"/>
        </w:rPr>
        <w:t>ов</w:t>
      </w:r>
      <w:r w:rsidRPr="0012539B">
        <w:rPr>
          <w:rFonts w:ascii="Times New Roman" w:hAnsi="Times New Roman"/>
          <w:sz w:val="24"/>
          <w:szCs w:val="24"/>
        </w:rPr>
        <w:t xml:space="preserve"> </w:t>
      </w:r>
      <w:r w:rsidR="00886112" w:rsidRPr="0012539B">
        <w:rPr>
          <w:rFonts w:ascii="Times New Roman" w:hAnsi="Times New Roman" w:cs="Times New Roman"/>
          <w:sz w:val="24"/>
          <w:szCs w:val="24"/>
        </w:rPr>
        <w:t>31:20:0907008; 31:20:0907001; 31:20:0907003; 31:20:0907004</w:t>
      </w:r>
      <w:r w:rsidRPr="0012539B">
        <w:rPr>
          <w:rFonts w:ascii="Times New Roman" w:hAnsi="Times New Roman"/>
          <w:sz w:val="24"/>
          <w:szCs w:val="24"/>
        </w:rPr>
        <w:t>, расположенных  на территории муниципального района «Волоконовский район» Белгородской области, в сроки, установленные Федеральным</w:t>
      </w:r>
      <w:r w:rsidRPr="0012539B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Pr="0012539B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432"/>
        <w:gridCol w:w="2362"/>
      </w:tblGrid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2539B" w:rsidRPr="0012539B" w:rsidRDefault="0012539B" w:rsidP="0012539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12539B" w:rsidRPr="0012539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539B" w:rsidRPr="0012539B" w:rsidRDefault="0012539B" w:rsidP="0012539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12539B" w:rsidRPr="0012539B" w:rsidTr="009402CB">
        <w:trPr>
          <w:gridBefore w:val="2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12539B" w:rsidRPr="0012539B" w:rsidTr="009402CB">
        <w:trPr>
          <w:gridBefore w:val="2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12539B" w:rsidRPr="0012539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539B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12539B" w:rsidRPr="0012539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12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39B" w:rsidRPr="0012539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2539B" w:rsidRPr="0012539B" w:rsidRDefault="0012539B" w:rsidP="0012539B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12539B" w:rsidRPr="0012539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2539B" w:rsidRPr="0012539B" w:rsidRDefault="0012539B" w:rsidP="0012539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12539B" w:rsidRPr="0012539B" w:rsidRDefault="0012539B" w:rsidP="0012539B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2539B">
              <w:rPr>
                <w:rFonts w:ascii="Times New Roman" w:hAnsi="Times New Roman" w:cs="Times New Roman"/>
                <w:sz w:val="24"/>
                <w:szCs w:val="24"/>
              </w:rPr>
              <w:t>Романченко С.Н.</w:t>
            </w:r>
          </w:p>
        </w:tc>
      </w:tr>
      <w:tr w:rsidR="0012539B" w:rsidRPr="0012539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39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539B" w:rsidRPr="0012539B" w:rsidRDefault="0012539B" w:rsidP="001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539B" w:rsidRPr="0012539B" w:rsidRDefault="0012539B" w:rsidP="0012539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34EB" w:rsidRPr="0012539B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12539B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08" w:rsidRDefault="006E7008" w:rsidP="00FD125D">
      <w:pPr>
        <w:spacing w:after="0" w:line="240" w:lineRule="auto"/>
      </w:pPr>
      <w:r>
        <w:separator/>
      </w:r>
    </w:p>
  </w:endnote>
  <w:endnote w:type="continuationSeparator" w:id="0">
    <w:p w:rsidR="006E7008" w:rsidRDefault="006E7008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08" w:rsidRDefault="006E7008" w:rsidP="00FD125D">
      <w:pPr>
        <w:spacing w:after="0" w:line="240" w:lineRule="auto"/>
      </w:pPr>
      <w:r>
        <w:separator/>
      </w:r>
    </w:p>
  </w:footnote>
  <w:footnote w:type="continuationSeparator" w:id="0">
    <w:p w:rsidR="006E7008" w:rsidRDefault="006E7008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2539B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E700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E0AE0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86112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9F7532"/>
    <w:rsid w:val="00A05EB4"/>
    <w:rsid w:val="00A13D7B"/>
    <w:rsid w:val="00A44B3A"/>
    <w:rsid w:val="00A52D9F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D768-5597-4E0E-B265-7FA13FA4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116</cp:revision>
  <cp:lastPrinted>2022-08-16T05:36:00Z</cp:lastPrinted>
  <dcterms:created xsi:type="dcterms:W3CDTF">2017-09-14T08:32:00Z</dcterms:created>
  <dcterms:modified xsi:type="dcterms:W3CDTF">2024-08-09T13:34:00Z</dcterms:modified>
</cp:coreProperties>
</file>